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73E8543C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3E7B53">
        <w:rPr>
          <w:b/>
          <w:bCs/>
          <w:sz w:val="20"/>
          <w:szCs w:val="20"/>
        </w:rPr>
        <w:t>16</w:t>
      </w:r>
      <w:r>
        <w:rPr>
          <w:b/>
          <w:bCs/>
          <w:sz w:val="20"/>
          <w:szCs w:val="20"/>
        </w:rPr>
        <w:t>.0</w:t>
      </w:r>
      <w:r w:rsidR="003A05A5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2624EC63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3E7B53">
        <w:rPr>
          <w:b/>
          <w:bCs/>
          <w:iCs/>
          <w:sz w:val="20"/>
          <w:szCs w:val="20"/>
        </w:rPr>
        <w:t>17</w:t>
      </w:r>
      <w:r w:rsidRPr="00106FFE">
        <w:rPr>
          <w:b/>
          <w:bCs/>
          <w:iCs/>
          <w:sz w:val="20"/>
          <w:szCs w:val="20"/>
        </w:rPr>
        <w:t>.0</w:t>
      </w:r>
      <w:r w:rsidR="003A05A5">
        <w:rPr>
          <w:b/>
          <w:bCs/>
          <w:iCs/>
          <w:sz w:val="20"/>
          <w:szCs w:val="20"/>
        </w:rPr>
        <w:t>5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3E7B53" w:rsidRPr="003E7B53">
        <w:rPr>
          <w:b/>
          <w:bCs/>
          <w:iCs/>
          <w:sz w:val="20"/>
          <w:szCs w:val="20"/>
        </w:rPr>
        <w:t>1</w:t>
      </w:r>
      <w:r w:rsidR="00887E49">
        <w:rPr>
          <w:b/>
          <w:bCs/>
          <w:iCs/>
          <w:sz w:val="20"/>
          <w:szCs w:val="20"/>
        </w:rPr>
        <w:t>3</w:t>
      </w:r>
      <w:r w:rsidR="003E7B53" w:rsidRPr="003E7B53">
        <w:rPr>
          <w:b/>
          <w:bCs/>
          <w:iCs/>
          <w:sz w:val="20"/>
          <w:szCs w:val="20"/>
        </w:rPr>
        <w:t>.06.2024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438C81C5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BB0509"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0F50F4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0F50F4" w:rsidRPr="000F50F4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23000050830000000058</w:t>
      </w:r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0F50F4" w:rsidRPr="000F50F4">
        <w:rPr>
          <w:sz w:val="20"/>
          <w:szCs w:val="20"/>
          <w:highlight w:val="cyan"/>
        </w:rPr>
        <w:t>23000050830000000058</w:t>
      </w:r>
    </w:p>
    <w:p w14:paraId="3E3F5DF0" w14:textId="56291524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3E7B53">
        <w:rPr>
          <w:b/>
          <w:iCs/>
          <w:sz w:val="20"/>
          <w:szCs w:val="20"/>
        </w:rPr>
        <w:t>1</w:t>
      </w:r>
      <w:r w:rsidR="00887E49">
        <w:rPr>
          <w:b/>
          <w:iCs/>
          <w:sz w:val="20"/>
          <w:szCs w:val="20"/>
        </w:rPr>
        <w:t>4</w:t>
      </w:r>
      <w:r w:rsidRPr="00106FFE">
        <w:rPr>
          <w:b/>
          <w:sz w:val="20"/>
          <w:szCs w:val="20"/>
        </w:rPr>
        <w:t>.0</w:t>
      </w:r>
      <w:r w:rsidR="003E7B53">
        <w:rPr>
          <w:b/>
          <w:sz w:val="20"/>
          <w:szCs w:val="20"/>
        </w:rPr>
        <w:t>6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1B34F1FB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3E7B53" w:rsidRPr="003E7B53">
        <w:rPr>
          <w:b/>
          <w:iCs/>
          <w:sz w:val="20"/>
          <w:szCs w:val="20"/>
        </w:rPr>
        <w:t>17</w:t>
      </w:r>
      <w:r>
        <w:rPr>
          <w:b/>
          <w:iCs/>
          <w:sz w:val="20"/>
          <w:szCs w:val="20"/>
        </w:rPr>
        <w:t>.0</w:t>
      </w:r>
      <w:r w:rsidR="003A05A5">
        <w:rPr>
          <w:b/>
          <w:iCs/>
          <w:sz w:val="20"/>
          <w:szCs w:val="20"/>
        </w:rPr>
        <w:t>6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70C39F7" w14:textId="0EC67310" w:rsidR="0071798B" w:rsidRDefault="00186499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</w:t>
      </w:r>
      <w:r w:rsidRPr="00186499">
        <w:rPr>
          <w:sz w:val="20"/>
          <w:szCs w:val="20"/>
        </w:rPr>
        <w:t xml:space="preserve"> </w:t>
      </w:r>
      <w:r w:rsidR="0071798B" w:rsidRPr="0071798B">
        <w:rPr>
          <w:sz w:val="20"/>
          <w:szCs w:val="20"/>
        </w:rPr>
        <w:t>Жилое помещение (комната)</w:t>
      </w:r>
      <w:r w:rsidR="0071798B">
        <w:rPr>
          <w:sz w:val="20"/>
          <w:szCs w:val="20"/>
        </w:rPr>
        <w:t>, к</w:t>
      </w:r>
      <w:r w:rsidR="0071798B" w:rsidRPr="0071798B">
        <w:rPr>
          <w:sz w:val="20"/>
          <w:szCs w:val="20"/>
        </w:rPr>
        <w:t>адастровый №</w:t>
      </w:r>
      <w:r w:rsidR="0071798B">
        <w:rPr>
          <w:sz w:val="20"/>
          <w:szCs w:val="20"/>
        </w:rPr>
        <w:t xml:space="preserve"> </w:t>
      </w:r>
      <w:r w:rsidR="0071798B" w:rsidRPr="0071798B">
        <w:rPr>
          <w:sz w:val="20"/>
          <w:szCs w:val="20"/>
        </w:rPr>
        <w:t>22:70:021003:1740</w:t>
      </w:r>
      <w:r w:rsidR="0071798B">
        <w:rPr>
          <w:sz w:val="20"/>
          <w:szCs w:val="20"/>
        </w:rPr>
        <w:t>, п</w:t>
      </w:r>
      <w:r w:rsidR="0071798B" w:rsidRPr="0071798B">
        <w:rPr>
          <w:sz w:val="20"/>
          <w:szCs w:val="20"/>
        </w:rPr>
        <w:t xml:space="preserve">лощадь 17,7 </w:t>
      </w:r>
      <w:proofErr w:type="spellStart"/>
      <w:r w:rsidR="0071798B">
        <w:rPr>
          <w:sz w:val="20"/>
          <w:szCs w:val="20"/>
        </w:rPr>
        <w:t>кв.м</w:t>
      </w:r>
      <w:proofErr w:type="spellEnd"/>
      <w:r w:rsidR="0071798B">
        <w:rPr>
          <w:sz w:val="20"/>
          <w:szCs w:val="20"/>
        </w:rPr>
        <w:t>., а</w:t>
      </w:r>
      <w:r w:rsidR="0071798B" w:rsidRPr="0071798B">
        <w:rPr>
          <w:sz w:val="20"/>
          <w:szCs w:val="20"/>
        </w:rPr>
        <w:t>дрес</w:t>
      </w:r>
      <w:r w:rsidR="0071798B">
        <w:rPr>
          <w:sz w:val="20"/>
          <w:szCs w:val="20"/>
        </w:rPr>
        <w:t xml:space="preserve">: Алтайский край, </w:t>
      </w:r>
      <w:r w:rsidR="0071798B" w:rsidRPr="0071798B">
        <w:rPr>
          <w:sz w:val="20"/>
          <w:szCs w:val="20"/>
        </w:rPr>
        <w:t xml:space="preserve">г. Рубцовск, пр-т Ленина, </w:t>
      </w:r>
      <w:r w:rsidR="00F90485">
        <w:rPr>
          <w:sz w:val="20"/>
          <w:szCs w:val="20"/>
        </w:rPr>
        <w:t xml:space="preserve">д. </w:t>
      </w:r>
      <w:r w:rsidR="0071798B" w:rsidRPr="0071798B">
        <w:rPr>
          <w:sz w:val="20"/>
          <w:szCs w:val="20"/>
        </w:rPr>
        <w:t>25</w:t>
      </w:r>
      <w:r w:rsidR="00F90485">
        <w:rPr>
          <w:sz w:val="20"/>
          <w:szCs w:val="20"/>
        </w:rPr>
        <w:t>,</w:t>
      </w:r>
      <w:r w:rsidR="0071798B" w:rsidRPr="0071798B">
        <w:rPr>
          <w:sz w:val="20"/>
          <w:szCs w:val="20"/>
        </w:rPr>
        <w:t xml:space="preserve"> сек. 5</w:t>
      </w:r>
      <w:r w:rsidR="00F90485">
        <w:rPr>
          <w:sz w:val="20"/>
          <w:szCs w:val="20"/>
        </w:rPr>
        <w:t>,</w:t>
      </w:r>
      <w:r w:rsidR="0071798B" w:rsidRPr="0071798B">
        <w:rPr>
          <w:sz w:val="20"/>
          <w:szCs w:val="20"/>
        </w:rPr>
        <w:t xml:space="preserve"> ком. 5. Зарегистрированных лиц нет.</w:t>
      </w:r>
      <w:r w:rsidR="0071798B">
        <w:rPr>
          <w:sz w:val="20"/>
          <w:szCs w:val="20"/>
        </w:rPr>
        <w:t xml:space="preserve"> Начальная цена 317 698 руб. (</w:t>
      </w:r>
      <w:r w:rsidR="0071798B" w:rsidRPr="0071798B">
        <w:rPr>
          <w:sz w:val="20"/>
          <w:szCs w:val="20"/>
        </w:rPr>
        <w:t>Усова Л.С.</w:t>
      </w:r>
      <w:r w:rsidR="0071798B">
        <w:rPr>
          <w:sz w:val="20"/>
          <w:szCs w:val="20"/>
        </w:rPr>
        <w:t xml:space="preserve">, </w:t>
      </w:r>
      <w:r w:rsidR="00F90485">
        <w:rPr>
          <w:sz w:val="20"/>
          <w:szCs w:val="20"/>
        </w:rPr>
        <w:t>запрещения регистрации) (638)</w:t>
      </w:r>
    </w:p>
    <w:p w14:paraId="1B14EB77" w14:textId="7EACF50C" w:rsidR="00F90485" w:rsidRDefault="00F90485" w:rsidP="00F904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90485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Нежилое помещение в здании сварочного отделения</w:t>
      </w:r>
      <w:r>
        <w:rPr>
          <w:sz w:val="20"/>
          <w:szCs w:val="20"/>
        </w:rPr>
        <w:t>, к</w:t>
      </w:r>
      <w:r w:rsidRPr="00F904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22:70:010524:47</w:t>
      </w:r>
      <w:r>
        <w:rPr>
          <w:sz w:val="20"/>
          <w:szCs w:val="20"/>
        </w:rPr>
        <w:t>, п</w:t>
      </w:r>
      <w:r w:rsidRPr="00F90485">
        <w:rPr>
          <w:sz w:val="20"/>
          <w:szCs w:val="20"/>
        </w:rPr>
        <w:t xml:space="preserve">лощадь 418,8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9048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F90485">
        <w:rPr>
          <w:sz w:val="20"/>
          <w:szCs w:val="20"/>
        </w:rPr>
        <w:t xml:space="preserve"> г. Рубцовск, тракт Рабочий, </w:t>
      </w:r>
      <w:r>
        <w:rPr>
          <w:sz w:val="20"/>
          <w:szCs w:val="20"/>
        </w:rPr>
        <w:t xml:space="preserve">д. </w:t>
      </w:r>
      <w:r w:rsidRPr="00F90485">
        <w:rPr>
          <w:sz w:val="20"/>
          <w:szCs w:val="20"/>
        </w:rPr>
        <w:t>41</w:t>
      </w:r>
      <w:r>
        <w:rPr>
          <w:sz w:val="20"/>
          <w:szCs w:val="20"/>
        </w:rPr>
        <w:t>,</w:t>
      </w:r>
      <w:r w:rsidRPr="00F90485">
        <w:rPr>
          <w:sz w:val="20"/>
          <w:szCs w:val="20"/>
        </w:rPr>
        <w:t xml:space="preserve"> пом. 6</w:t>
      </w:r>
      <w:r>
        <w:rPr>
          <w:sz w:val="20"/>
          <w:szCs w:val="20"/>
        </w:rPr>
        <w:t xml:space="preserve">. Начальная цена </w:t>
      </w:r>
      <w:r w:rsidRPr="00F90485">
        <w:rPr>
          <w:sz w:val="20"/>
          <w:szCs w:val="20"/>
        </w:rPr>
        <w:t>1 447</w:t>
      </w:r>
      <w:r>
        <w:rPr>
          <w:sz w:val="20"/>
          <w:szCs w:val="20"/>
        </w:rPr>
        <w:t> </w:t>
      </w:r>
      <w:r w:rsidRPr="00F90485">
        <w:rPr>
          <w:sz w:val="20"/>
          <w:szCs w:val="20"/>
        </w:rPr>
        <w:t>854</w:t>
      </w:r>
      <w:r>
        <w:rPr>
          <w:sz w:val="20"/>
          <w:szCs w:val="20"/>
        </w:rPr>
        <w:t xml:space="preserve"> руб. (С</w:t>
      </w:r>
      <w:r w:rsidRPr="00F90485">
        <w:rPr>
          <w:sz w:val="20"/>
          <w:szCs w:val="20"/>
        </w:rPr>
        <w:t>альников П.А.</w:t>
      </w:r>
      <w:r>
        <w:rPr>
          <w:sz w:val="20"/>
          <w:szCs w:val="20"/>
        </w:rPr>
        <w:t>, запрещения регистрации) (63</w:t>
      </w:r>
      <w:r w:rsidRPr="00F90485">
        <w:rPr>
          <w:sz w:val="20"/>
          <w:szCs w:val="20"/>
        </w:rPr>
        <w:t>0</w:t>
      </w:r>
      <w:r>
        <w:rPr>
          <w:sz w:val="20"/>
          <w:szCs w:val="20"/>
        </w:rPr>
        <w:t>)</w:t>
      </w:r>
    </w:p>
    <w:p w14:paraId="02A6DD52" w14:textId="7A52A2C0" w:rsidR="00920A24" w:rsidRDefault="00920A24" w:rsidP="00463FD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63FD6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="00463FD6" w:rsidRPr="00463FD6">
        <w:rPr>
          <w:sz w:val="20"/>
          <w:szCs w:val="20"/>
        </w:rPr>
        <w:t>1/4 доля в праве собственности в жилом помещении</w:t>
      </w:r>
      <w:r w:rsidR="00463FD6">
        <w:rPr>
          <w:sz w:val="20"/>
          <w:szCs w:val="20"/>
        </w:rPr>
        <w:t>, к</w:t>
      </w:r>
      <w:r w:rsidR="00463FD6" w:rsidRPr="00463FD6">
        <w:rPr>
          <w:sz w:val="20"/>
          <w:szCs w:val="20"/>
        </w:rPr>
        <w:t>адастровый №</w:t>
      </w:r>
      <w:r w:rsidR="00463FD6">
        <w:rPr>
          <w:sz w:val="20"/>
          <w:szCs w:val="20"/>
        </w:rPr>
        <w:t xml:space="preserve"> </w:t>
      </w:r>
      <w:r w:rsidR="00463FD6" w:rsidRPr="00463FD6">
        <w:rPr>
          <w:sz w:val="20"/>
          <w:szCs w:val="20"/>
        </w:rPr>
        <w:t>22:70:011602:118</w:t>
      </w:r>
      <w:r w:rsidR="00463FD6">
        <w:rPr>
          <w:sz w:val="20"/>
          <w:szCs w:val="20"/>
        </w:rPr>
        <w:t>, п</w:t>
      </w:r>
      <w:r w:rsidR="00463FD6" w:rsidRPr="00463FD6">
        <w:rPr>
          <w:sz w:val="20"/>
          <w:szCs w:val="20"/>
        </w:rPr>
        <w:t xml:space="preserve">лощадь 32,5 </w:t>
      </w:r>
      <w:proofErr w:type="spellStart"/>
      <w:r w:rsidR="00463FD6">
        <w:rPr>
          <w:sz w:val="20"/>
          <w:szCs w:val="20"/>
        </w:rPr>
        <w:t>кв.м</w:t>
      </w:r>
      <w:proofErr w:type="spellEnd"/>
      <w:r w:rsidR="00463FD6">
        <w:rPr>
          <w:sz w:val="20"/>
          <w:szCs w:val="20"/>
        </w:rPr>
        <w:t>., а</w:t>
      </w:r>
      <w:r w:rsidR="00463FD6" w:rsidRPr="00463FD6">
        <w:rPr>
          <w:sz w:val="20"/>
          <w:szCs w:val="20"/>
        </w:rPr>
        <w:t>дрес</w:t>
      </w:r>
      <w:r w:rsidR="00463FD6">
        <w:rPr>
          <w:sz w:val="20"/>
          <w:szCs w:val="20"/>
        </w:rPr>
        <w:t xml:space="preserve">: Алтайский край, </w:t>
      </w:r>
      <w:r w:rsidR="00463FD6" w:rsidRPr="00463FD6">
        <w:rPr>
          <w:sz w:val="20"/>
          <w:szCs w:val="20"/>
        </w:rPr>
        <w:t xml:space="preserve">г. Рубцовск, ул. Рихарда Зорге, </w:t>
      </w:r>
      <w:r w:rsidR="00463FD6">
        <w:rPr>
          <w:sz w:val="20"/>
          <w:szCs w:val="20"/>
        </w:rPr>
        <w:t xml:space="preserve">д. </w:t>
      </w:r>
      <w:r w:rsidR="00463FD6" w:rsidRPr="00463FD6">
        <w:rPr>
          <w:sz w:val="20"/>
          <w:szCs w:val="20"/>
        </w:rPr>
        <w:t>21</w:t>
      </w:r>
      <w:r w:rsidR="00463FD6">
        <w:rPr>
          <w:sz w:val="20"/>
          <w:szCs w:val="20"/>
        </w:rPr>
        <w:t>,</w:t>
      </w:r>
      <w:r w:rsidR="00463FD6" w:rsidRPr="00463FD6">
        <w:rPr>
          <w:sz w:val="20"/>
          <w:szCs w:val="20"/>
        </w:rPr>
        <w:t xml:space="preserve"> кв. 11</w:t>
      </w:r>
      <w:r w:rsidR="00463FD6">
        <w:rPr>
          <w:sz w:val="20"/>
          <w:szCs w:val="20"/>
        </w:rPr>
        <w:t xml:space="preserve">. </w:t>
      </w:r>
      <w:r w:rsidR="00463FD6" w:rsidRPr="00463FD6">
        <w:rPr>
          <w:sz w:val="20"/>
          <w:szCs w:val="20"/>
        </w:rPr>
        <w:t>Зарегистрированных лиц – 5</w:t>
      </w:r>
      <w:r w:rsidR="00463FD6">
        <w:rPr>
          <w:sz w:val="20"/>
          <w:szCs w:val="20"/>
        </w:rPr>
        <w:t xml:space="preserve"> </w:t>
      </w:r>
      <w:r w:rsidR="00463FD6" w:rsidRPr="00463FD6">
        <w:rPr>
          <w:sz w:val="20"/>
          <w:szCs w:val="20"/>
        </w:rPr>
        <w:t>чел</w:t>
      </w:r>
      <w:r w:rsidR="00463FD6">
        <w:rPr>
          <w:sz w:val="20"/>
          <w:szCs w:val="20"/>
        </w:rPr>
        <w:t>.</w:t>
      </w:r>
      <w:r w:rsidR="00463FD6" w:rsidRPr="00463FD6">
        <w:rPr>
          <w:sz w:val="20"/>
          <w:szCs w:val="20"/>
        </w:rPr>
        <w:t>, в т.ч. 4</w:t>
      </w:r>
      <w:r w:rsidR="00463FD6">
        <w:rPr>
          <w:sz w:val="20"/>
          <w:szCs w:val="20"/>
        </w:rPr>
        <w:t xml:space="preserve"> </w:t>
      </w:r>
      <w:r w:rsidR="00463FD6" w:rsidRPr="00463FD6">
        <w:rPr>
          <w:sz w:val="20"/>
          <w:szCs w:val="20"/>
        </w:rPr>
        <w:t>чел. несовершеннолетние</w:t>
      </w:r>
      <w:r w:rsidR="00463FD6">
        <w:rPr>
          <w:sz w:val="20"/>
          <w:szCs w:val="20"/>
        </w:rPr>
        <w:t>. Начальная цена 360 300 руб. (</w:t>
      </w:r>
      <w:r w:rsidR="00463FD6" w:rsidRPr="00463FD6">
        <w:rPr>
          <w:sz w:val="20"/>
          <w:szCs w:val="20"/>
        </w:rPr>
        <w:t>Новоселова А.В., Новоселова И.В.</w:t>
      </w:r>
      <w:r w:rsidR="00463FD6">
        <w:rPr>
          <w:sz w:val="20"/>
          <w:szCs w:val="20"/>
        </w:rPr>
        <w:t>, запрещение регистрации) (603)</w:t>
      </w:r>
    </w:p>
    <w:p w14:paraId="5700F8DC" w14:textId="1750A2CE" w:rsidR="00F90485" w:rsidRDefault="00F90485" w:rsidP="00F904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90485">
        <w:rPr>
          <w:b/>
          <w:bCs/>
          <w:sz w:val="20"/>
          <w:szCs w:val="20"/>
          <w:u w:val="single"/>
        </w:rPr>
        <w:t>Лот№</w:t>
      </w:r>
      <w:r w:rsidR="00463FD6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F90485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- </w:t>
      </w:r>
      <w:r w:rsidRPr="00F90485">
        <w:rPr>
          <w:sz w:val="20"/>
          <w:szCs w:val="20"/>
        </w:rPr>
        <w:t>земельные участки, предназначенные для сельскохозяйственного производства</w:t>
      </w:r>
      <w:r>
        <w:rPr>
          <w:sz w:val="20"/>
          <w:szCs w:val="20"/>
        </w:rPr>
        <w:t>, к</w:t>
      </w:r>
      <w:r w:rsidRPr="00F904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22:05:050104:26</w:t>
      </w:r>
      <w:r>
        <w:rPr>
          <w:sz w:val="20"/>
          <w:szCs w:val="20"/>
        </w:rPr>
        <w:t>, п</w:t>
      </w:r>
      <w:r w:rsidRPr="00F90485">
        <w:rPr>
          <w:sz w:val="20"/>
          <w:szCs w:val="20"/>
        </w:rPr>
        <w:t xml:space="preserve">лощадь 50000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F90485">
        <w:rPr>
          <w:sz w:val="20"/>
          <w:szCs w:val="20"/>
        </w:rPr>
        <w:t>естоположение</w:t>
      </w:r>
      <w:r>
        <w:rPr>
          <w:sz w:val="20"/>
          <w:szCs w:val="20"/>
        </w:rPr>
        <w:t>:</w:t>
      </w:r>
      <w:r w:rsidRPr="00F90485">
        <w:rPr>
          <w:sz w:val="20"/>
          <w:szCs w:val="20"/>
        </w:rPr>
        <w:t xml:space="preserve"> А</w:t>
      </w:r>
      <w:r>
        <w:rPr>
          <w:sz w:val="20"/>
          <w:szCs w:val="20"/>
        </w:rPr>
        <w:t>лтайский край,</w:t>
      </w:r>
      <w:r w:rsidRPr="00F90485">
        <w:rPr>
          <w:sz w:val="20"/>
          <w:szCs w:val="20"/>
        </w:rPr>
        <w:t xml:space="preserve"> Благовещенский р-он, </w:t>
      </w:r>
      <w:proofErr w:type="spellStart"/>
      <w:r w:rsidRPr="00F90485">
        <w:rPr>
          <w:sz w:val="20"/>
          <w:szCs w:val="20"/>
        </w:rPr>
        <w:t>р</w:t>
      </w:r>
      <w:r>
        <w:rPr>
          <w:sz w:val="20"/>
          <w:szCs w:val="20"/>
        </w:rPr>
        <w:t>.</w:t>
      </w:r>
      <w:r w:rsidRPr="00F90485"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>.</w:t>
      </w:r>
      <w:r w:rsidRPr="00F90485">
        <w:rPr>
          <w:sz w:val="20"/>
          <w:szCs w:val="20"/>
        </w:rPr>
        <w:t xml:space="preserve"> Благовещенка</w:t>
      </w:r>
      <w:r>
        <w:rPr>
          <w:sz w:val="20"/>
          <w:szCs w:val="20"/>
        </w:rPr>
        <w:t>. Начальная цена 83 110 руб. (</w:t>
      </w:r>
      <w:r w:rsidRPr="00F90485">
        <w:rPr>
          <w:sz w:val="20"/>
          <w:szCs w:val="20"/>
        </w:rPr>
        <w:t>Котляров В.И.</w:t>
      </w:r>
      <w:r>
        <w:rPr>
          <w:sz w:val="20"/>
          <w:szCs w:val="20"/>
        </w:rPr>
        <w:t>, запрещения регистрации) (599)</w:t>
      </w:r>
    </w:p>
    <w:p w14:paraId="08D73ECC" w14:textId="6C9B9A68" w:rsidR="00F90485" w:rsidRPr="00F90485" w:rsidRDefault="00F90485" w:rsidP="00F904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90485">
        <w:rPr>
          <w:b/>
          <w:bCs/>
          <w:sz w:val="20"/>
          <w:szCs w:val="20"/>
          <w:u w:val="single"/>
        </w:rPr>
        <w:t>Лот№</w:t>
      </w:r>
      <w:r w:rsidR="00463FD6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1/4 доля в праве собственности в комнате</w:t>
      </w:r>
      <w:r>
        <w:rPr>
          <w:sz w:val="20"/>
          <w:szCs w:val="20"/>
        </w:rPr>
        <w:t>, к</w:t>
      </w:r>
      <w:r w:rsidRPr="00F904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22:70:021506:403</w:t>
      </w:r>
      <w:r>
        <w:rPr>
          <w:sz w:val="20"/>
          <w:szCs w:val="20"/>
        </w:rPr>
        <w:t>, п</w:t>
      </w:r>
      <w:r w:rsidRPr="00F90485">
        <w:rPr>
          <w:sz w:val="20"/>
          <w:szCs w:val="20"/>
        </w:rPr>
        <w:t xml:space="preserve">лощадь 11,2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9048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F90485">
        <w:rPr>
          <w:sz w:val="20"/>
          <w:szCs w:val="20"/>
        </w:rPr>
        <w:t xml:space="preserve"> г. Рубцовск, ул. Осипенко, </w:t>
      </w:r>
      <w:r>
        <w:rPr>
          <w:sz w:val="20"/>
          <w:szCs w:val="20"/>
        </w:rPr>
        <w:t xml:space="preserve">д. </w:t>
      </w:r>
      <w:r w:rsidRPr="00F90485">
        <w:rPr>
          <w:sz w:val="20"/>
          <w:szCs w:val="20"/>
        </w:rPr>
        <w:t>160</w:t>
      </w:r>
      <w:r>
        <w:rPr>
          <w:sz w:val="20"/>
          <w:szCs w:val="20"/>
        </w:rPr>
        <w:t>,</w:t>
      </w:r>
      <w:r w:rsidRPr="00F90485">
        <w:rPr>
          <w:sz w:val="20"/>
          <w:szCs w:val="20"/>
        </w:rPr>
        <w:t xml:space="preserve"> к. 52. Зарегистрированных лиц нет</w:t>
      </w:r>
      <w:r>
        <w:rPr>
          <w:sz w:val="20"/>
          <w:szCs w:val="20"/>
        </w:rPr>
        <w:t>. Начальная цена 51 500 руб.</w:t>
      </w:r>
      <w:r w:rsidR="00C13B9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90485">
        <w:rPr>
          <w:sz w:val="20"/>
          <w:szCs w:val="20"/>
        </w:rPr>
        <w:t>Богачева У.А., Богачева О.В., Богачева Е.А., Богачев В.А.</w:t>
      </w:r>
      <w:r>
        <w:rPr>
          <w:sz w:val="20"/>
          <w:szCs w:val="20"/>
        </w:rPr>
        <w:t>, запрещение регистрации) (594)</w:t>
      </w:r>
    </w:p>
    <w:p w14:paraId="04548ED8" w14:textId="1E8F4B65" w:rsidR="00F90485" w:rsidRDefault="00F90485" w:rsidP="0092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0A24">
        <w:rPr>
          <w:b/>
          <w:bCs/>
          <w:sz w:val="20"/>
          <w:szCs w:val="20"/>
          <w:u w:val="single"/>
        </w:rPr>
        <w:t>Лот№</w:t>
      </w:r>
      <w:r w:rsidR="00463FD6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="00920A24" w:rsidRPr="00920A24">
        <w:rPr>
          <w:sz w:val="20"/>
          <w:szCs w:val="20"/>
        </w:rPr>
        <w:t>Здание АЗС</w:t>
      </w:r>
      <w:r w:rsidR="00920A24">
        <w:rPr>
          <w:sz w:val="20"/>
          <w:szCs w:val="20"/>
        </w:rPr>
        <w:t xml:space="preserve">, 1998 </w:t>
      </w:r>
      <w:proofErr w:type="spellStart"/>
      <w:r w:rsidR="00920A24">
        <w:rPr>
          <w:sz w:val="20"/>
          <w:szCs w:val="20"/>
        </w:rPr>
        <w:t>г.п</w:t>
      </w:r>
      <w:proofErr w:type="spellEnd"/>
      <w:r w:rsidR="00920A24">
        <w:rPr>
          <w:sz w:val="20"/>
          <w:szCs w:val="20"/>
        </w:rPr>
        <w:t>., к</w:t>
      </w:r>
      <w:r w:rsidR="00920A24" w:rsidRPr="00920A24">
        <w:rPr>
          <w:sz w:val="20"/>
          <w:szCs w:val="20"/>
        </w:rPr>
        <w:t>адастровый №</w:t>
      </w:r>
      <w:r w:rsidR="00920A24">
        <w:rPr>
          <w:sz w:val="20"/>
          <w:szCs w:val="20"/>
        </w:rPr>
        <w:t xml:space="preserve"> </w:t>
      </w:r>
      <w:r w:rsidR="00920A24" w:rsidRPr="00920A24">
        <w:rPr>
          <w:sz w:val="20"/>
          <w:szCs w:val="20"/>
        </w:rPr>
        <w:t>22:48:020202:618</w:t>
      </w:r>
      <w:r w:rsidR="00920A24">
        <w:rPr>
          <w:sz w:val="20"/>
          <w:szCs w:val="20"/>
        </w:rPr>
        <w:t>, п</w:t>
      </w:r>
      <w:r w:rsidR="00920A24" w:rsidRPr="00920A24">
        <w:rPr>
          <w:sz w:val="20"/>
          <w:szCs w:val="20"/>
        </w:rPr>
        <w:t xml:space="preserve">лощадь 71,9 </w:t>
      </w:r>
      <w:proofErr w:type="spellStart"/>
      <w:r w:rsidR="00920A24">
        <w:rPr>
          <w:sz w:val="20"/>
          <w:szCs w:val="20"/>
        </w:rPr>
        <w:t>кв.м</w:t>
      </w:r>
      <w:proofErr w:type="spellEnd"/>
      <w:r w:rsidR="00920A24">
        <w:rPr>
          <w:sz w:val="20"/>
          <w:szCs w:val="20"/>
        </w:rPr>
        <w:t>. и з</w:t>
      </w:r>
      <w:r w:rsidR="00920A24" w:rsidRPr="00920A24">
        <w:rPr>
          <w:sz w:val="20"/>
          <w:szCs w:val="20"/>
        </w:rPr>
        <w:t>емельный участок</w:t>
      </w:r>
      <w:r w:rsidR="00920A24">
        <w:rPr>
          <w:sz w:val="20"/>
          <w:szCs w:val="20"/>
        </w:rPr>
        <w:t>,</w:t>
      </w:r>
      <w:r w:rsidR="00920A24" w:rsidRPr="00920A24">
        <w:rPr>
          <w:sz w:val="20"/>
          <w:szCs w:val="20"/>
        </w:rPr>
        <w:t xml:space="preserve"> </w:t>
      </w:r>
      <w:r w:rsidR="00920A24">
        <w:rPr>
          <w:sz w:val="20"/>
          <w:szCs w:val="20"/>
        </w:rPr>
        <w:t>з</w:t>
      </w:r>
      <w:r w:rsidR="00920A24" w:rsidRPr="00920A24">
        <w:rPr>
          <w:sz w:val="20"/>
          <w:szCs w:val="20"/>
        </w:rPr>
        <w:t>емли населенных пунктов</w:t>
      </w:r>
      <w:r w:rsidR="00920A24">
        <w:rPr>
          <w:sz w:val="20"/>
          <w:szCs w:val="20"/>
        </w:rPr>
        <w:t xml:space="preserve"> п</w:t>
      </w:r>
      <w:r w:rsidR="00920A24" w:rsidRPr="00920A24">
        <w:rPr>
          <w:sz w:val="20"/>
          <w:szCs w:val="20"/>
        </w:rPr>
        <w:t>од зданием АЗС</w:t>
      </w:r>
      <w:r w:rsidR="00920A24">
        <w:rPr>
          <w:sz w:val="20"/>
          <w:szCs w:val="20"/>
        </w:rPr>
        <w:t>, к</w:t>
      </w:r>
      <w:r w:rsidR="00920A24" w:rsidRPr="00920A24">
        <w:rPr>
          <w:sz w:val="20"/>
          <w:szCs w:val="20"/>
        </w:rPr>
        <w:t>адастровый №</w:t>
      </w:r>
      <w:r w:rsidR="00920A24">
        <w:rPr>
          <w:sz w:val="20"/>
          <w:szCs w:val="20"/>
        </w:rPr>
        <w:t xml:space="preserve"> </w:t>
      </w:r>
      <w:r w:rsidR="00920A24" w:rsidRPr="00920A24">
        <w:rPr>
          <w:sz w:val="20"/>
          <w:szCs w:val="20"/>
        </w:rPr>
        <w:t>22:48:020201:19</w:t>
      </w:r>
      <w:r w:rsidR="00920A24">
        <w:rPr>
          <w:sz w:val="20"/>
          <w:szCs w:val="20"/>
        </w:rPr>
        <w:t>, п</w:t>
      </w:r>
      <w:r w:rsidR="00920A24" w:rsidRPr="00920A24">
        <w:rPr>
          <w:sz w:val="20"/>
          <w:szCs w:val="20"/>
        </w:rPr>
        <w:t>лощадь 1500</w:t>
      </w:r>
      <w:r w:rsidR="00920A24">
        <w:rPr>
          <w:sz w:val="20"/>
          <w:szCs w:val="20"/>
        </w:rPr>
        <w:t xml:space="preserve"> </w:t>
      </w:r>
      <w:r w:rsidR="00920A24" w:rsidRPr="00920A24">
        <w:rPr>
          <w:sz w:val="20"/>
          <w:szCs w:val="20"/>
        </w:rPr>
        <w:t>+</w:t>
      </w:r>
      <w:r w:rsidR="00920A24">
        <w:rPr>
          <w:sz w:val="20"/>
          <w:szCs w:val="20"/>
        </w:rPr>
        <w:t>/</w:t>
      </w:r>
      <w:r w:rsidR="00920A24" w:rsidRPr="00920A24">
        <w:rPr>
          <w:sz w:val="20"/>
          <w:szCs w:val="20"/>
        </w:rPr>
        <w:t xml:space="preserve">-0,1 </w:t>
      </w:r>
      <w:proofErr w:type="spellStart"/>
      <w:r w:rsidR="00920A24">
        <w:rPr>
          <w:sz w:val="20"/>
          <w:szCs w:val="20"/>
        </w:rPr>
        <w:t>кв.м</w:t>
      </w:r>
      <w:proofErr w:type="spellEnd"/>
      <w:r w:rsidR="00920A24">
        <w:rPr>
          <w:sz w:val="20"/>
          <w:szCs w:val="20"/>
        </w:rPr>
        <w:t>., а</w:t>
      </w:r>
      <w:r w:rsidR="00920A24" w:rsidRPr="00920A24">
        <w:rPr>
          <w:sz w:val="20"/>
          <w:szCs w:val="20"/>
        </w:rPr>
        <w:t>дрес</w:t>
      </w:r>
      <w:r w:rsidR="00920A24">
        <w:rPr>
          <w:sz w:val="20"/>
          <w:szCs w:val="20"/>
        </w:rPr>
        <w:t xml:space="preserve">: Алтайский край, </w:t>
      </w:r>
      <w:proofErr w:type="spellStart"/>
      <w:r w:rsidR="00920A24" w:rsidRPr="00920A24">
        <w:rPr>
          <w:sz w:val="20"/>
          <w:szCs w:val="20"/>
        </w:rPr>
        <w:t>Тогульский</w:t>
      </w:r>
      <w:proofErr w:type="spellEnd"/>
      <w:r w:rsidR="00920A24" w:rsidRPr="00920A24">
        <w:rPr>
          <w:sz w:val="20"/>
          <w:szCs w:val="20"/>
        </w:rPr>
        <w:t xml:space="preserve"> р-он, с. </w:t>
      </w:r>
      <w:proofErr w:type="spellStart"/>
      <w:r w:rsidR="00920A24" w:rsidRPr="00920A24">
        <w:rPr>
          <w:sz w:val="20"/>
          <w:szCs w:val="20"/>
        </w:rPr>
        <w:t>Тогул</w:t>
      </w:r>
      <w:proofErr w:type="spellEnd"/>
      <w:r w:rsidR="00920A24" w:rsidRPr="00920A24">
        <w:rPr>
          <w:sz w:val="20"/>
          <w:szCs w:val="20"/>
        </w:rPr>
        <w:t xml:space="preserve">, ул. 2-я Полевая, </w:t>
      </w:r>
      <w:r w:rsidR="00920A24">
        <w:rPr>
          <w:sz w:val="20"/>
          <w:szCs w:val="20"/>
        </w:rPr>
        <w:t xml:space="preserve">дом </w:t>
      </w:r>
      <w:r w:rsidR="00920A24" w:rsidRPr="00920A24">
        <w:rPr>
          <w:sz w:val="20"/>
          <w:szCs w:val="20"/>
        </w:rPr>
        <w:t>8</w:t>
      </w:r>
      <w:r w:rsidR="00920A24">
        <w:rPr>
          <w:sz w:val="20"/>
          <w:szCs w:val="20"/>
        </w:rPr>
        <w:t>а</w:t>
      </w:r>
      <w:r w:rsidR="00920A24" w:rsidRPr="00920A24">
        <w:rPr>
          <w:sz w:val="20"/>
          <w:szCs w:val="20"/>
        </w:rPr>
        <w:t>.</w:t>
      </w:r>
      <w:r w:rsidR="00920A24">
        <w:rPr>
          <w:sz w:val="20"/>
          <w:szCs w:val="20"/>
        </w:rPr>
        <w:t xml:space="preserve"> Начальная цена </w:t>
      </w:r>
      <w:r w:rsidR="00920A24" w:rsidRPr="00920A24">
        <w:rPr>
          <w:sz w:val="20"/>
          <w:szCs w:val="20"/>
        </w:rPr>
        <w:t>4 531 323,33</w:t>
      </w:r>
      <w:r w:rsidR="00920A24">
        <w:rPr>
          <w:sz w:val="20"/>
          <w:szCs w:val="20"/>
        </w:rPr>
        <w:t xml:space="preserve"> руб. </w:t>
      </w:r>
      <w:r w:rsidR="00920A24" w:rsidRPr="00920A24">
        <w:rPr>
          <w:b/>
          <w:bCs/>
          <w:sz w:val="20"/>
          <w:szCs w:val="20"/>
        </w:rPr>
        <w:t>без учета НДС</w:t>
      </w:r>
      <w:r w:rsidR="00920A24">
        <w:rPr>
          <w:sz w:val="20"/>
          <w:szCs w:val="20"/>
        </w:rPr>
        <w:t xml:space="preserve"> (</w:t>
      </w:r>
      <w:r w:rsidR="00920A24" w:rsidRPr="00920A24">
        <w:rPr>
          <w:sz w:val="20"/>
          <w:szCs w:val="20"/>
        </w:rPr>
        <w:t xml:space="preserve">ООО </w:t>
      </w:r>
      <w:r w:rsidR="00920A24">
        <w:rPr>
          <w:sz w:val="20"/>
          <w:szCs w:val="20"/>
        </w:rPr>
        <w:t>«</w:t>
      </w:r>
      <w:r w:rsidR="00920A24" w:rsidRPr="00920A24">
        <w:rPr>
          <w:sz w:val="20"/>
          <w:szCs w:val="20"/>
        </w:rPr>
        <w:t>Сибирская Нефтяная Компания</w:t>
      </w:r>
      <w:r w:rsidR="00920A24">
        <w:rPr>
          <w:sz w:val="20"/>
          <w:szCs w:val="20"/>
        </w:rPr>
        <w:t>», арест, запрещения регистрации) (593)</w:t>
      </w:r>
    </w:p>
    <w:p w14:paraId="7F3368AA" w14:textId="4EC74187" w:rsidR="00920A24" w:rsidRDefault="00920A24" w:rsidP="0092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0A24">
        <w:rPr>
          <w:b/>
          <w:bCs/>
          <w:sz w:val="20"/>
          <w:szCs w:val="20"/>
          <w:u w:val="single"/>
        </w:rPr>
        <w:t>Лот№</w:t>
      </w:r>
      <w:r w:rsidR="00463FD6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920A24">
        <w:rPr>
          <w:sz w:val="20"/>
          <w:szCs w:val="20"/>
        </w:rPr>
        <w:t>Жилое здание</w:t>
      </w:r>
      <w:r>
        <w:rPr>
          <w:sz w:val="20"/>
          <w:szCs w:val="20"/>
        </w:rPr>
        <w:t xml:space="preserve">, 1961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92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20A24">
        <w:rPr>
          <w:sz w:val="20"/>
          <w:szCs w:val="20"/>
        </w:rPr>
        <w:t>22:05:021001:45</w:t>
      </w:r>
      <w:r>
        <w:rPr>
          <w:sz w:val="20"/>
          <w:szCs w:val="20"/>
        </w:rPr>
        <w:t>, п</w:t>
      </w:r>
      <w:r w:rsidRPr="00920A24">
        <w:rPr>
          <w:sz w:val="20"/>
          <w:szCs w:val="20"/>
        </w:rPr>
        <w:t xml:space="preserve">лощадь 50,7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920A24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920A24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920A24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</w:t>
      </w:r>
      <w:r w:rsidRPr="0092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20A24">
        <w:rPr>
          <w:sz w:val="20"/>
          <w:szCs w:val="20"/>
        </w:rPr>
        <w:t>22:05:021001:14</w:t>
      </w:r>
      <w:r>
        <w:rPr>
          <w:sz w:val="20"/>
          <w:szCs w:val="20"/>
        </w:rPr>
        <w:t>, п</w:t>
      </w:r>
      <w:r w:rsidRPr="00920A24">
        <w:rPr>
          <w:sz w:val="20"/>
          <w:szCs w:val="20"/>
        </w:rPr>
        <w:t xml:space="preserve">лощадь 6139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920A24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920A24">
        <w:rPr>
          <w:sz w:val="20"/>
          <w:szCs w:val="20"/>
        </w:rPr>
        <w:t xml:space="preserve">Благовещенский р-он, с. Сухой Ракит, ул. Восточная, </w:t>
      </w:r>
      <w:r>
        <w:rPr>
          <w:sz w:val="20"/>
          <w:szCs w:val="20"/>
        </w:rPr>
        <w:t xml:space="preserve">дом </w:t>
      </w:r>
      <w:r w:rsidRPr="00920A24">
        <w:rPr>
          <w:sz w:val="20"/>
          <w:szCs w:val="20"/>
        </w:rPr>
        <w:t>3</w:t>
      </w:r>
      <w:r>
        <w:rPr>
          <w:sz w:val="20"/>
          <w:szCs w:val="20"/>
        </w:rPr>
        <w:t xml:space="preserve">. Начальная цена </w:t>
      </w:r>
      <w:r w:rsidRPr="00920A24">
        <w:rPr>
          <w:sz w:val="20"/>
          <w:szCs w:val="20"/>
        </w:rPr>
        <w:t>1 370</w:t>
      </w:r>
      <w:r>
        <w:rPr>
          <w:sz w:val="20"/>
          <w:szCs w:val="20"/>
        </w:rPr>
        <w:t> </w:t>
      </w:r>
      <w:r w:rsidRPr="00920A24">
        <w:rPr>
          <w:sz w:val="20"/>
          <w:szCs w:val="20"/>
        </w:rPr>
        <w:t>253</w:t>
      </w:r>
      <w:r>
        <w:rPr>
          <w:sz w:val="20"/>
          <w:szCs w:val="20"/>
        </w:rPr>
        <w:t xml:space="preserve"> руб. (</w:t>
      </w:r>
      <w:proofErr w:type="spellStart"/>
      <w:r w:rsidRPr="00920A24">
        <w:rPr>
          <w:sz w:val="20"/>
          <w:szCs w:val="20"/>
        </w:rPr>
        <w:t>Ерисов</w:t>
      </w:r>
      <w:proofErr w:type="spellEnd"/>
      <w:r w:rsidRPr="00920A24">
        <w:rPr>
          <w:sz w:val="20"/>
          <w:szCs w:val="20"/>
        </w:rPr>
        <w:t xml:space="preserve"> А.В.</w:t>
      </w:r>
      <w:r>
        <w:rPr>
          <w:sz w:val="20"/>
          <w:szCs w:val="20"/>
        </w:rPr>
        <w:t>, запрещения регистрации) (592)</w:t>
      </w:r>
    </w:p>
    <w:p w14:paraId="70790108" w14:textId="6B70F79C" w:rsidR="000B5AA2" w:rsidRDefault="000B5AA2" w:rsidP="000B5AA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330B5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8</w:t>
      </w:r>
      <w:r w:rsidRPr="007330B5">
        <w:rPr>
          <w:sz w:val="20"/>
          <w:szCs w:val="20"/>
        </w:rPr>
        <w:t xml:space="preserve"> 5/24 доли в праве собственности в жилом помещении, кадастровый № 22:63:020317:108, площадь 45,1 </w:t>
      </w:r>
      <w:proofErr w:type="spellStart"/>
      <w:r w:rsidRPr="007330B5">
        <w:rPr>
          <w:sz w:val="20"/>
          <w:szCs w:val="20"/>
        </w:rPr>
        <w:t>кв.м</w:t>
      </w:r>
      <w:proofErr w:type="spellEnd"/>
      <w:r w:rsidRPr="007330B5">
        <w:rPr>
          <w:sz w:val="20"/>
          <w:szCs w:val="20"/>
        </w:rPr>
        <w:t xml:space="preserve">., адрес: Алтайский край, г. Барнаул, ул. 40 лет Октября, д. 23, кв. 7. Зарегистрированных лиц нет. Начальная цена 791 300 руб. (Афанасьева Л.А., </w:t>
      </w:r>
      <w:proofErr w:type="spellStart"/>
      <w:r w:rsidRPr="007330B5">
        <w:rPr>
          <w:sz w:val="20"/>
          <w:szCs w:val="20"/>
        </w:rPr>
        <w:t>Поташкин</w:t>
      </w:r>
      <w:proofErr w:type="spellEnd"/>
      <w:r w:rsidRPr="007330B5">
        <w:rPr>
          <w:sz w:val="20"/>
          <w:szCs w:val="20"/>
        </w:rPr>
        <w:t xml:space="preserve"> Е.В., запрещения регистрации) (379)</w:t>
      </w:r>
    </w:p>
    <w:p w14:paraId="57C79D4B" w14:textId="67A9BE05" w:rsidR="00601098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D41D0">
        <w:rPr>
          <w:b/>
          <w:bCs/>
          <w:sz w:val="20"/>
          <w:szCs w:val="20"/>
          <w:u w:val="single"/>
        </w:rPr>
        <w:t>Лот№</w:t>
      </w:r>
      <w:r w:rsidR="000B5AA2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BD41D0">
        <w:rPr>
          <w:sz w:val="20"/>
          <w:szCs w:val="20"/>
        </w:rPr>
        <w:t>1/8 доля в праве собственности на земельный участок</w:t>
      </w:r>
      <w:r>
        <w:rPr>
          <w:sz w:val="20"/>
          <w:szCs w:val="20"/>
        </w:rPr>
        <w:t>, з</w:t>
      </w:r>
      <w:r w:rsidRPr="00BD41D0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BD41D0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BD41D0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BD41D0">
        <w:rPr>
          <w:sz w:val="20"/>
          <w:szCs w:val="20"/>
        </w:rPr>
        <w:t>22:23:040003:621</w:t>
      </w:r>
      <w:r>
        <w:rPr>
          <w:sz w:val="20"/>
          <w:szCs w:val="20"/>
        </w:rPr>
        <w:t>, п</w:t>
      </w:r>
      <w:r w:rsidRPr="00BD41D0">
        <w:rPr>
          <w:sz w:val="20"/>
          <w:szCs w:val="20"/>
        </w:rPr>
        <w:t>лощадь 1897004+</w:t>
      </w:r>
      <w:r>
        <w:rPr>
          <w:sz w:val="20"/>
          <w:szCs w:val="20"/>
        </w:rPr>
        <w:t>/</w:t>
      </w:r>
      <w:r w:rsidRPr="00BD41D0">
        <w:rPr>
          <w:sz w:val="20"/>
          <w:szCs w:val="20"/>
        </w:rPr>
        <w:t xml:space="preserve">-12000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</w:t>
      </w:r>
      <w:r w:rsidRPr="00BD41D0">
        <w:rPr>
          <w:sz w:val="20"/>
          <w:szCs w:val="20"/>
        </w:rPr>
        <w:t xml:space="preserve">Местоположение установлено относительно ориентира, расположенного за пределами участка. Ориентир Алтайский край, р-он </w:t>
      </w:r>
      <w:proofErr w:type="spellStart"/>
      <w:r w:rsidRPr="00BD41D0">
        <w:rPr>
          <w:sz w:val="20"/>
          <w:szCs w:val="20"/>
        </w:rPr>
        <w:t>Кулундинский</w:t>
      </w:r>
      <w:proofErr w:type="spellEnd"/>
      <w:r w:rsidRPr="00BD41D0">
        <w:rPr>
          <w:sz w:val="20"/>
          <w:szCs w:val="20"/>
        </w:rPr>
        <w:t>, на землях МО «</w:t>
      </w:r>
      <w:proofErr w:type="spellStart"/>
      <w:r w:rsidRPr="00BD41D0">
        <w:rPr>
          <w:sz w:val="20"/>
          <w:szCs w:val="20"/>
        </w:rPr>
        <w:t>Златополинский</w:t>
      </w:r>
      <w:proofErr w:type="spellEnd"/>
      <w:r w:rsidRPr="00BD41D0">
        <w:rPr>
          <w:sz w:val="20"/>
          <w:szCs w:val="20"/>
        </w:rPr>
        <w:t xml:space="preserve"> сельсовет». Участок находится примерно в 1 км, по направлению на север от ориентира. Почтовый адрес ориентира: РФ, Алт</w:t>
      </w:r>
      <w:r>
        <w:rPr>
          <w:sz w:val="20"/>
          <w:szCs w:val="20"/>
        </w:rPr>
        <w:t>айский</w:t>
      </w:r>
      <w:r w:rsidRPr="00BD41D0">
        <w:rPr>
          <w:sz w:val="20"/>
          <w:szCs w:val="20"/>
        </w:rPr>
        <w:t xml:space="preserve"> край, р-он </w:t>
      </w:r>
      <w:proofErr w:type="spellStart"/>
      <w:r w:rsidRPr="00BD41D0">
        <w:rPr>
          <w:sz w:val="20"/>
          <w:szCs w:val="20"/>
        </w:rPr>
        <w:t>Кулундинский</w:t>
      </w:r>
      <w:proofErr w:type="spellEnd"/>
      <w:r w:rsidRPr="00BD41D0">
        <w:rPr>
          <w:sz w:val="20"/>
          <w:szCs w:val="20"/>
        </w:rPr>
        <w:t xml:space="preserve">, с. Сергеевка. </w:t>
      </w:r>
      <w:r>
        <w:rPr>
          <w:sz w:val="20"/>
          <w:szCs w:val="20"/>
        </w:rPr>
        <w:t>Начальная цена 3 033 428,15 руб. (</w:t>
      </w:r>
      <w:proofErr w:type="spellStart"/>
      <w:r w:rsidRPr="00BD41D0">
        <w:rPr>
          <w:sz w:val="20"/>
          <w:szCs w:val="20"/>
        </w:rPr>
        <w:t>Журенко</w:t>
      </w:r>
      <w:proofErr w:type="spellEnd"/>
      <w:r w:rsidRPr="00BD41D0">
        <w:rPr>
          <w:sz w:val="20"/>
          <w:szCs w:val="20"/>
        </w:rPr>
        <w:t xml:space="preserve"> В.М.,</w:t>
      </w:r>
      <w:r>
        <w:rPr>
          <w:sz w:val="20"/>
          <w:szCs w:val="20"/>
        </w:rPr>
        <w:t xml:space="preserve"> долевая собственность, остальные с</w:t>
      </w:r>
      <w:r w:rsidRPr="009C5F59">
        <w:rPr>
          <w:sz w:val="20"/>
          <w:szCs w:val="20"/>
        </w:rPr>
        <w:t>обственники</w:t>
      </w:r>
      <w:r>
        <w:rPr>
          <w:sz w:val="20"/>
          <w:szCs w:val="20"/>
        </w:rPr>
        <w:t xml:space="preserve"> </w:t>
      </w:r>
      <w:r w:rsidRPr="00BD41D0">
        <w:rPr>
          <w:sz w:val="20"/>
          <w:szCs w:val="20"/>
        </w:rPr>
        <w:t>согласно выписке из ЕГРН</w:t>
      </w:r>
      <w:r>
        <w:rPr>
          <w:sz w:val="20"/>
          <w:szCs w:val="20"/>
        </w:rPr>
        <w:t>, запрещение регистрации) (434) (повторные)</w:t>
      </w:r>
    </w:p>
    <w:p w14:paraId="1FEA2089" w14:textId="68791AE7" w:rsidR="00601098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075EA">
        <w:rPr>
          <w:b/>
          <w:bCs/>
          <w:sz w:val="20"/>
          <w:szCs w:val="20"/>
          <w:u w:val="single"/>
        </w:rPr>
        <w:t>Лот№</w:t>
      </w:r>
      <w:r w:rsidR="000B5AA2">
        <w:rPr>
          <w:b/>
          <w:bCs/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</w:t>
      </w:r>
      <w:r w:rsidRPr="00BD41D0">
        <w:rPr>
          <w:sz w:val="20"/>
          <w:szCs w:val="20"/>
        </w:rPr>
        <w:t>1/66 доли в праве собственности на земельный участок</w:t>
      </w:r>
      <w:r>
        <w:rPr>
          <w:sz w:val="20"/>
          <w:szCs w:val="20"/>
        </w:rPr>
        <w:t>, з</w:t>
      </w:r>
      <w:r w:rsidRPr="00BD41D0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BD41D0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BD41D0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BD41D0">
        <w:rPr>
          <w:sz w:val="20"/>
          <w:szCs w:val="20"/>
        </w:rPr>
        <w:t>22:23:000000:38</w:t>
      </w:r>
      <w:r>
        <w:rPr>
          <w:sz w:val="20"/>
          <w:szCs w:val="20"/>
        </w:rPr>
        <w:t>, п</w:t>
      </w:r>
      <w:r w:rsidRPr="00BD41D0">
        <w:rPr>
          <w:sz w:val="20"/>
          <w:szCs w:val="20"/>
        </w:rPr>
        <w:t>лощадь 18179003+</w:t>
      </w:r>
      <w:r>
        <w:rPr>
          <w:sz w:val="20"/>
          <w:szCs w:val="20"/>
        </w:rPr>
        <w:t>/</w:t>
      </w:r>
      <w:r w:rsidRPr="00BD41D0">
        <w:rPr>
          <w:sz w:val="20"/>
          <w:szCs w:val="20"/>
        </w:rPr>
        <w:t xml:space="preserve">-37307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</w:t>
      </w:r>
      <w:r w:rsidRPr="00BD41D0">
        <w:rPr>
          <w:sz w:val="20"/>
          <w:szCs w:val="20"/>
        </w:rPr>
        <w:t>Местоположение установлено относительно ориентира, расположенного за пределами участка. Почтовый адрес ориентира: РФ, Алт</w:t>
      </w:r>
      <w:r>
        <w:rPr>
          <w:sz w:val="20"/>
          <w:szCs w:val="20"/>
        </w:rPr>
        <w:t xml:space="preserve">айский </w:t>
      </w:r>
      <w:r w:rsidRPr="00BD41D0">
        <w:rPr>
          <w:sz w:val="20"/>
          <w:szCs w:val="20"/>
        </w:rPr>
        <w:t xml:space="preserve">край, </w:t>
      </w:r>
      <w:proofErr w:type="spellStart"/>
      <w:r w:rsidRPr="00BD41D0">
        <w:rPr>
          <w:sz w:val="20"/>
          <w:szCs w:val="20"/>
        </w:rPr>
        <w:t>Кулундинский</w:t>
      </w:r>
      <w:proofErr w:type="spellEnd"/>
      <w:r w:rsidRPr="00BD41D0">
        <w:rPr>
          <w:sz w:val="20"/>
          <w:szCs w:val="20"/>
        </w:rPr>
        <w:t xml:space="preserve"> р-он, с. </w:t>
      </w:r>
      <w:proofErr w:type="spellStart"/>
      <w:r w:rsidRPr="00BD41D0">
        <w:rPr>
          <w:sz w:val="20"/>
          <w:szCs w:val="20"/>
        </w:rPr>
        <w:t>Воскресеновка</w:t>
      </w:r>
      <w:proofErr w:type="spellEnd"/>
      <w:r w:rsidRPr="00BD41D0">
        <w:rPr>
          <w:sz w:val="20"/>
          <w:szCs w:val="20"/>
        </w:rPr>
        <w:t>, участок находится примерно в 2</w:t>
      </w:r>
      <w:r>
        <w:rPr>
          <w:sz w:val="20"/>
          <w:szCs w:val="20"/>
        </w:rPr>
        <w:t xml:space="preserve"> </w:t>
      </w:r>
      <w:r w:rsidRPr="00BD41D0">
        <w:rPr>
          <w:sz w:val="20"/>
          <w:szCs w:val="20"/>
        </w:rPr>
        <w:t xml:space="preserve">км по направлению на запад от ориентира. </w:t>
      </w:r>
      <w:r>
        <w:rPr>
          <w:sz w:val="20"/>
          <w:szCs w:val="20"/>
        </w:rPr>
        <w:t>Начальная цена 170 909,50 руб. (</w:t>
      </w:r>
      <w:r w:rsidRPr="00BD41D0">
        <w:rPr>
          <w:sz w:val="20"/>
          <w:szCs w:val="20"/>
        </w:rPr>
        <w:t>Квинт В.К.</w:t>
      </w:r>
      <w:r>
        <w:rPr>
          <w:sz w:val="20"/>
          <w:szCs w:val="20"/>
        </w:rPr>
        <w:t>, долевая собственность, остальные с</w:t>
      </w:r>
      <w:r w:rsidRPr="009C5F59">
        <w:rPr>
          <w:sz w:val="20"/>
          <w:szCs w:val="20"/>
        </w:rPr>
        <w:t>обственники</w:t>
      </w:r>
      <w:r>
        <w:rPr>
          <w:sz w:val="20"/>
          <w:szCs w:val="20"/>
        </w:rPr>
        <w:t xml:space="preserve"> </w:t>
      </w:r>
      <w:r w:rsidRPr="00BD41D0">
        <w:rPr>
          <w:sz w:val="20"/>
          <w:szCs w:val="20"/>
        </w:rPr>
        <w:t>согласно выписке из ЕГРН</w:t>
      </w:r>
      <w:r>
        <w:rPr>
          <w:sz w:val="20"/>
          <w:szCs w:val="20"/>
        </w:rPr>
        <w:t>, запрещение регистрации) (432) (повторные)</w:t>
      </w:r>
    </w:p>
    <w:p w14:paraId="33FD05F9" w14:textId="5D2E3F94" w:rsidR="00601098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76948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0B5AA2"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Земельный участок,</w:t>
      </w:r>
      <w:r w:rsidRPr="009C5F59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9C5F59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9C5F59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9C5F59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22:23:040004:30, площадь</w:t>
      </w:r>
      <w:r w:rsidRPr="009C5F59">
        <w:rPr>
          <w:sz w:val="20"/>
          <w:szCs w:val="20"/>
        </w:rPr>
        <w:t xml:space="preserve"> 230000+</w:t>
      </w:r>
      <w:r>
        <w:rPr>
          <w:sz w:val="20"/>
          <w:szCs w:val="20"/>
        </w:rPr>
        <w:t>/</w:t>
      </w:r>
      <w:r w:rsidRPr="009C5F59">
        <w:rPr>
          <w:sz w:val="20"/>
          <w:szCs w:val="20"/>
        </w:rPr>
        <w:t xml:space="preserve">-4000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9C5F59">
        <w:rPr>
          <w:sz w:val="20"/>
          <w:szCs w:val="20"/>
        </w:rPr>
        <w:t>естоположение установлено относительно ориентира, расположенного за пределами участка. Ориентир село. Участок находится примерно в 6,2</w:t>
      </w:r>
      <w:r>
        <w:rPr>
          <w:sz w:val="20"/>
          <w:szCs w:val="20"/>
        </w:rPr>
        <w:t xml:space="preserve"> </w:t>
      </w:r>
      <w:r w:rsidRPr="009C5F59">
        <w:rPr>
          <w:sz w:val="20"/>
          <w:szCs w:val="20"/>
        </w:rPr>
        <w:t>км, по направлению на север от ориентира. По</w:t>
      </w:r>
      <w:r>
        <w:rPr>
          <w:sz w:val="20"/>
          <w:szCs w:val="20"/>
        </w:rPr>
        <w:t>чтовый адрес ориентира: Алтайский край,</w:t>
      </w:r>
      <w:r w:rsidRPr="009C5F59">
        <w:rPr>
          <w:sz w:val="20"/>
          <w:szCs w:val="20"/>
        </w:rPr>
        <w:t xml:space="preserve"> р-н </w:t>
      </w:r>
      <w:proofErr w:type="spellStart"/>
      <w:r w:rsidRPr="009C5F59">
        <w:rPr>
          <w:sz w:val="20"/>
          <w:szCs w:val="20"/>
        </w:rPr>
        <w:t>Кулундинский</w:t>
      </w:r>
      <w:proofErr w:type="spellEnd"/>
      <w:r w:rsidRPr="009C5F59">
        <w:rPr>
          <w:sz w:val="20"/>
          <w:szCs w:val="20"/>
        </w:rPr>
        <w:t xml:space="preserve">, с. </w:t>
      </w:r>
      <w:proofErr w:type="spellStart"/>
      <w:r w:rsidRPr="009C5F59">
        <w:rPr>
          <w:sz w:val="20"/>
          <w:szCs w:val="20"/>
        </w:rPr>
        <w:t>Ананьевка</w:t>
      </w:r>
      <w:proofErr w:type="spellEnd"/>
      <w:r w:rsidRPr="009C5F59">
        <w:rPr>
          <w:sz w:val="20"/>
          <w:szCs w:val="20"/>
        </w:rPr>
        <w:t xml:space="preserve">. </w:t>
      </w:r>
      <w:r>
        <w:rPr>
          <w:sz w:val="20"/>
          <w:szCs w:val="20"/>
        </w:rPr>
        <w:t>Начальная цена 3 264 000 руб. (</w:t>
      </w:r>
      <w:proofErr w:type="spellStart"/>
      <w:r w:rsidRPr="009C5F59">
        <w:rPr>
          <w:sz w:val="20"/>
          <w:szCs w:val="20"/>
        </w:rPr>
        <w:t>Вибе</w:t>
      </w:r>
      <w:proofErr w:type="spellEnd"/>
      <w:r w:rsidRPr="009C5F59">
        <w:rPr>
          <w:sz w:val="20"/>
          <w:szCs w:val="20"/>
        </w:rPr>
        <w:t xml:space="preserve"> И.Ф.</w:t>
      </w:r>
      <w:r>
        <w:rPr>
          <w:sz w:val="20"/>
          <w:szCs w:val="20"/>
        </w:rPr>
        <w:t>, запрещение регистрации) (431) (повторные)</w:t>
      </w:r>
    </w:p>
    <w:p w14:paraId="0CDAFADA" w14:textId="78F38B64" w:rsidR="00601098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C5F59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0B5AA2"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9C5F59">
        <w:rPr>
          <w:sz w:val="20"/>
          <w:szCs w:val="20"/>
        </w:rPr>
        <w:t>1/18 доля в праве соб</w:t>
      </w:r>
      <w:r>
        <w:rPr>
          <w:sz w:val="20"/>
          <w:szCs w:val="20"/>
        </w:rPr>
        <w:t>ственности на земельный участок, з</w:t>
      </w:r>
      <w:r w:rsidRPr="009D2CC0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9D2CC0">
        <w:rPr>
          <w:sz w:val="20"/>
          <w:szCs w:val="20"/>
        </w:rPr>
        <w:t>ля ведения крестьянского (фермерского) хозяйства</w:t>
      </w:r>
      <w:r>
        <w:rPr>
          <w:sz w:val="20"/>
          <w:szCs w:val="20"/>
        </w:rPr>
        <w:t xml:space="preserve">, </w:t>
      </w:r>
      <w:r w:rsidRPr="009D2CC0">
        <w:rPr>
          <w:sz w:val="20"/>
          <w:szCs w:val="20"/>
        </w:rPr>
        <w:t>кадастровый № 22:18:020201:416,</w:t>
      </w:r>
      <w:r>
        <w:rPr>
          <w:sz w:val="20"/>
          <w:szCs w:val="20"/>
        </w:rPr>
        <w:t xml:space="preserve"> площадь</w:t>
      </w:r>
      <w:r w:rsidRPr="009C5F59">
        <w:rPr>
          <w:sz w:val="20"/>
          <w:szCs w:val="20"/>
        </w:rPr>
        <w:t xml:space="preserve"> 3932601+</w:t>
      </w:r>
      <w:r>
        <w:rPr>
          <w:sz w:val="20"/>
          <w:szCs w:val="20"/>
        </w:rPr>
        <w:t xml:space="preserve">/-24500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</w:t>
      </w:r>
      <w:r w:rsidRPr="009C5F59">
        <w:rPr>
          <w:sz w:val="20"/>
          <w:szCs w:val="20"/>
        </w:rPr>
        <w:t xml:space="preserve">Местоположение установлено относительно ориентира, расположенного в границах участка. Ориентир р. Ключевский, с. </w:t>
      </w:r>
      <w:proofErr w:type="spellStart"/>
      <w:r w:rsidRPr="009C5F59">
        <w:rPr>
          <w:sz w:val="20"/>
          <w:szCs w:val="20"/>
        </w:rPr>
        <w:t>Платовка</w:t>
      </w:r>
      <w:proofErr w:type="spellEnd"/>
      <w:r w:rsidRPr="009C5F59">
        <w:rPr>
          <w:sz w:val="20"/>
          <w:szCs w:val="20"/>
        </w:rPr>
        <w:t xml:space="preserve"> в административных границах </w:t>
      </w:r>
      <w:proofErr w:type="spellStart"/>
      <w:r w:rsidRPr="009C5F59">
        <w:rPr>
          <w:sz w:val="20"/>
          <w:szCs w:val="20"/>
        </w:rPr>
        <w:t>Платовского</w:t>
      </w:r>
      <w:proofErr w:type="spellEnd"/>
      <w:r w:rsidRPr="009C5F59">
        <w:rPr>
          <w:sz w:val="20"/>
          <w:szCs w:val="20"/>
        </w:rPr>
        <w:t xml:space="preserve"> сельсовета. Почтовый адрес ориентира: край Алтайский, р-н Ключевский. </w:t>
      </w:r>
      <w:r>
        <w:rPr>
          <w:sz w:val="20"/>
          <w:szCs w:val="20"/>
        </w:rPr>
        <w:t>Начальная цена 492 121,10 руб.</w:t>
      </w:r>
      <w:r w:rsidR="00C13B95">
        <w:rPr>
          <w:sz w:val="20"/>
          <w:szCs w:val="20"/>
        </w:rPr>
        <w:t xml:space="preserve"> </w:t>
      </w:r>
      <w:r>
        <w:rPr>
          <w:sz w:val="20"/>
          <w:szCs w:val="20"/>
        </w:rPr>
        <w:t>(Миллер А.А., долевая собственность, остальные с</w:t>
      </w:r>
      <w:r w:rsidRPr="009C5F59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запрещение регистрации) (430) (повторные)</w:t>
      </w:r>
    </w:p>
    <w:p w14:paraId="47D6250F" w14:textId="149F2CC3" w:rsidR="00601098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72D9">
        <w:rPr>
          <w:b/>
          <w:sz w:val="20"/>
          <w:szCs w:val="20"/>
          <w:u w:val="single"/>
        </w:rPr>
        <w:lastRenderedPageBreak/>
        <w:t>Лот№</w:t>
      </w:r>
      <w:r>
        <w:rPr>
          <w:b/>
          <w:sz w:val="20"/>
          <w:szCs w:val="20"/>
          <w:u w:val="single"/>
        </w:rPr>
        <w:t>1</w:t>
      </w:r>
      <w:r w:rsidR="000B5AA2">
        <w:rPr>
          <w:b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DC72D9">
        <w:rPr>
          <w:sz w:val="20"/>
          <w:szCs w:val="20"/>
        </w:rPr>
        <w:t>Жилое поме</w:t>
      </w:r>
      <w:r>
        <w:rPr>
          <w:sz w:val="20"/>
          <w:szCs w:val="20"/>
        </w:rPr>
        <w:t>щение (квартира), к</w:t>
      </w:r>
      <w:r w:rsidRPr="00DC72D9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22:05:050309:7103, площадь 46,4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земельный участок,</w:t>
      </w:r>
      <w:r w:rsidRPr="00DC72D9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DC72D9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DC72D9">
        <w:rPr>
          <w:sz w:val="20"/>
          <w:szCs w:val="20"/>
        </w:rPr>
        <w:t>ля размещения домов индивидуальной жилой застройки</w:t>
      </w:r>
      <w:r>
        <w:rPr>
          <w:sz w:val="20"/>
          <w:szCs w:val="20"/>
        </w:rPr>
        <w:t>, к</w:t>
      </w:r>
      <w:r w:rsidRPr="00DC72D9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22:05:050306:39, площадь </w:t>
      </w:r>
      <w:r w:rsidRPr="00DC72D9">
        <w:rPr>
          <w:sz w:val="20"/>
          <w:szCs w:val="20"/>
        </w:rPr>
        <w:t>1200+</w:t>
      </w:r>
      <w:r>
        <w:rPr>
          <w:sz w:val="20"/>
          <w:szCs w:val="20"/>
        </w:rPr>
        <w:t xml:space="preserve">/-12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адрес: Алтайский край,</w:t>
      </w:r>
      <w:r w:rsidRPr="00DC72D9">
        <w:rPr>
          <w:sz w:val="20"/>
          <w:szCs w:val="20"/>
        </w:rPr>
        <w:t xml:space="preserve"> Благовещенский р-он, </w:t>
      </w:r>
      <w:proofErr w:type="spellStart"/>
      <w:r w:rsidRPr="00DC72D9">
        <w:rPr>
          <w:sz w:val="20"/>
          <w:szCs w:val="20"/>
        </w:rPr>
        <w:t>р</w:t>
      </w:r>
      <w:r>
        <w:rPr>
          <w:sz w:val="20"/>
          <w:szCs w:val="20"/>
        </w:rPr>
        <w:t>.</w:t>
      </w:r>
      <w:r w:rsidRPr="00DC72D9"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>.</w:t>
      </w:r>
      <w:r w:rsidRPr="00DC72D9">
        <w:rPr>
          <w:sz w:val="20"/>
          <w:szCs w:val="20"/>
        </w:rPr>
        <w:t xml:space="preserve"> Благовещенка, ул. </w:t>
      </w:r>
      <w:proofErr w:type="spellStart"/>
      <w:r w:rsidRPr="00DC72D9">
        <w:rPr>
          <w:sz w:val="20"/>
          <w:szCs w:val="20"/>
        </w:rPr>
        <w:t>Нефтебазовская</w:t>
      </w:r>
      <w:proofErr w:type="spellEnd"/>
      <w:r w:rsidRPr="00DC72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DC72D9">
        <w:rPr>
          <w:sz w:val="20"/>
          <w:szCs w:val="20"/>
        </w:rPr>
        <w:t>7</w:t>
      </w:r>
      <w:r>
        <w:rPr>
          <w:sz w:val="20"/>
          <w:szCs w:val="20"/>
        </w:rPr>
        <w:t>, кв.</w:t>
      </w:r>
      <w:r w:rsidRPr="00DC72D9">
        <w:rPr>
          <w:sz w:val="20"/>
          <w:szCs w:val="20"/>
        </w:rPr>
        <w:t xml:space="preserve"> 2.</w:t>
      </w:r>
      <w:r>
        <w:rPr>
          <w:sz w:val="20"/>
          <w:szCs w:val="20"/>
        </w:rPr>
        <w:t xml:space="preserve"> Начальная цена 787 950 руб. (Баскаков П.А., запрещения регистрации) (416) (повторные)</w:t>
      </w:r>
    </w:p>
    <w:p w14:paraId="7D587C33" w14:textId="3AB19E85" w:rsidR="00601098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C6A03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0B5AA2">
        <w:rPr>
          <w:b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6C6A03">
        <w:rPr>
          <w:sz w:val="20"/>
          <w:szCs w:val="20"/>
        </w:rPr>
        <w:t>Нежи</w:t>
      </w:r>
      <w:r>
        <w:rPr>
          <w:sz w:val="20"/>
          <w:szCs w:val="20"/>
        </w:rPr>
        <w:t>лое помещение гаражного бокса, к</w:t>
      </w:r>
      <w:r w:rsidRPr="006C6A03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22:63:010318:224, площадь </w:t>
      </w:r>
      <w:r w:rsidRPr="006C6A03">
        <w:rPr>
          <w:sz w:val="20"/>
          <w:szCs w:val="20"/>
        </w:rPr>
        <w:t xml:space="preserve">16,8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6C6A03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6C6A03">
        <w:rPr>
          <w:sz w:val="20"/>
          <w:szCs w:val="20"/>
        </w:rPr>
        <w:t xml:space="preserve"> г. Барнаул, ул. Солнечная Поляна, </w:t>
      </w:r>
      <w:r>
        <w:rPr>
          <w:sz w:val="20"/>
          <w:szCs w:val="20"/>
        </w:rPr>
        <w:t xml:space="preserve">д. </w:t>
      </w:r>
      <w:r w:rsidRPr="006C6A03">
        <w:rPr>
          <w:sz w:val="20"/>
          <w:szCs w:val="20"/>
        </w:rPr>
        <w:t>32</w:t>
      </w:r>
      <w:r>
        <w:rPr>
          <w:sz w:val="20"/>
          <w:szCs w:val="20"/>
        </w:rPr>
        <w:t>,</w:t>
      </w:r>
      <w:r w:rsidRPr="006C6A03">
        <w:rPr>
          <w:sz w:val="20"/>
          <w:szCs w:val="20"/>
        </w:rPr>
        <w:t xml:space="preserve"> бокс 99, ГСК-386</w:t>
      </w:r>
      <w:r>
        <w:rPr>
          <w:sz w:val="20"/>
          <w:szCs w:val="20"/>
        </w:rPr>
        <w:t>. Начальная цена 494 785 руб. (Нечаев А.А., запрещения регистрации) (4</w:t>
      </w:r>
      <w:r w:rsidRPr="006C6A03">
        <w:rPr>
          <w:sz w:val="20"/>
          <w:szCs w:val="20"/>
        </w:rPr>
        <w:t>08</w:t>
      </w:r>
      <w:r>
        <w:rPr>
          <w:sz w:val="20"/>
          <w:szCs w:val="20"/>
        </w:rPr>
        <w:t>) (повторные)</w:t>
      </w:r>
    </w:p>
    <w:p w14:paraId="46A1A2DE" w14:textId="6DC09AF3" w:rsidR="00601098" w:rsidRPr="001B3A4C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3A4C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0B5AA2">
        <w:rPr>
          <w:b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Здание гаража, к</w:t>
      </w:r>
      <w:r w:rsidRPr="001B3A4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22:67:010208:200, площадь 736,6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1B3A4C">
        <w:rPr>
          <w:sz w:val="20"/>
          <w:szCs w:val="20"/>
        </w:rPr>
        <w:t xml:space="preserve">емельный участок, </w:t>
      </w:r>
      <w:r>
        <w:rPr>
          <w:sz w:val="20"/>
          <w:szCs w:val="20"/>
        </w:rPr>
        <w:t>з</w:t>
      </w:r>
      <w:r w:rsidRPr="001B3A4C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</w:t>
      </w:r>
      <w:r w:rsidRPr="001B3A4C">
        <w:rPr>
          <w:sz w:val="20"/>
          <w:szCs w:val="20"/>
        </w:rPr>
        <w:t>для эксплуатации одноэтажного шлакобетонного гаража</w:t>
      </w:r>
      <w:r>
        <w:rPr>
          <w:sz w:val="20"/>
          <w:szCs w:val="20"/>
        </w:rPr>
        <w:t>, к</w:t>
      </w:r>
      <w:r w:rsidRPr="001B3A4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22:67:010208:20, площадь </w:t>
      </w:r>
      <w:r w:rsidRPr="001B3A4C">
        <w:rPr>
          <w:sz w:val="20"/>
          <w:szCs w:val="20"/>
        </w:rPr>
        <w:t>1217+</w:t>
      </w:r>
      <w:r>
        <w:rPr>
          <w:sz w:val="20"/>
          <w:szCs w:val="20"/>
        </w:rPr>
        <w:t xml:space="preserve">/-12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</w:t>
      </w:r>
      <w:r w:rsidRPr="001B3A4C">
        <w:rPr>
          <w:sz w:val="20"/>
          <w:szCs w:val="20"/>
        </w:rPr>
        <w:t xml:space="preserve">край, р-он </w:t>
      </w:r>
      <w:proofErr w:type="spellStart"/>
      <w:r w:rsidRPr="001B3A4C">
        <w:rPr>
          <w:sz w:val="20"/>
          <w:szCs w:val="20"/>
        </w:rPr>
        <w:t>Змеиногорский</w:t>
      </w:r>
      <w:proofErr w:type="spellEnd"/>
      <w:r w:rsidRPr="001B3A4C">
        <w:rPr>
          <w:sz w:val="20"/>
          <w:szCs w:val="20"/>
        </w:rPr>
        <w:t xml:space="preserve">, г. Змеиногорск, ул. Заречная, </w:t>
      </w:r>
      <w:r>
        <w:rPr>
          <w:sz w:val="20"/>
          <w:szCs w:val="20"/>
        </w:rPr>
        <w:t xml:space="preserve">дом </w:t>
      </w:r>
      <w:r w:rsidRPr="001B3A4C">
        <w:rPr>
          <w:sz w:val="20"/>
          <w:szCs w:val="20"/>
        </w:rPr>
        <w:t xml:space="preserve">8. </w:t>
      </w:r>
      <w:r>
        <w:rPr>
          <w:sz w:val="20"/>
          <w:szCs w:val="20"/>
        </w:rPr>
        <w:t>Начальная цена 3 844 380 руб. (Кулаков С.В., ипотека, запрещения регистрации) (369) (повторные)</w:t>
      </w:r>
    </w:p>
    <w:p w14:paraId="41F1FFAE" w14:textId="13ABA406" w:rsidR="00601098" w:rsidRPr="001B3A4C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3A4C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0B5AA2">
        <w:rPr>
          <w:b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1B3A4C">
        <w:rPr>
          <w:sz w:val="20"/>
          <w:szCs w:val="20"/>
        </w:rPr>
        <w:t>Нежилое здание (садовы</w:t>
      </w:r>
      <w:r>
        <w:rPr>
          <w:sz w:val="20"/>
          <w:szCs w:val="20"/>
        </w:rPr>
        <w:t>й дом) без земельного участка, к</w:t>
      </w:r>
      <w:r w:rsidRPr="001B3A4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22:70:030406:164, площадь</w:t>
      </w:r>
      <w:r w:rsidRPr="001B3A4C">
        <w:rPr>
          <w:sz w:val="20"/>
          <w:szCs w:val="20"/>
        </w:rPr>
        <w:t xml:space="preserve"> 16,8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3A4C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1B3A4C">
        <w:rPr>
          <w:sz w:val="20"/>
          <w:szCs w:val="20"/>
        </w:rPr>
        <w:t xml:space="preserve">г. Рубцовск, Садоводческое товарищество №4, Сиреневая, </w:t>
      </w:r>
      <w:r>
        <w:rPr>
          <w:sz w:val="20"/>
          <w:szCs w:val="20"/>
        </w:rPr>
        <w:t>д.</w:t>
      </w:r>
      <w:r w:rsidRPr="001B3A4C">
        <w:rPr>
          <w:sz w:val="20"/>
          <w:szCs w:val="20"/>
        </w:rPr>
        <w:t xml:space="preserve"> 78</w:t>
      </w:r>
      <w:r>
        <w:rPr>
          <w:sz w:val="20"/>
          <w:szCs w:val="20"/>
        </w:rPr>
        <w:t xml:space="preserve">. </w:t>
      </w:r>
      <w:r w:rsidRPr="001B3A4C">
        <w:rPr>
          <w:sz w:val="20"/>
          <w:szCs w:val="20"/>
        </w:rPr>
        <w:t xml:space="preserve">Нежилое здание расположено на земельном участке, кадастровый № 22:70:030406:13, который принадлежит </w:t>
      </w:r>
      <w:proofErr w:type="spellStart"/>
      <w:r w:rsidRPr="001B3A4C">
        <w:rPr>
          <w:sz w:val="20"/>
          <w:szCs w:val="20"/>
        </w:rPr>
        <w:t>Моханько</w:t>
      </w:r>
      <w:proofErr w:type="spellEnd"/>
      <w:r w:rsidRPr="001B3A4C">
        <w:rPr>
          <w:sz w:val="20"/>
          <w:szCs w:val="20"/>
        </w:rPr>
        <w:t xml:space="preserve"> А.Н.</w:t>
      </w:r>
      <w:r>
        <w:rPr>
          <w:sz w:val="20"/>
          <w:szCs w:val="20"/>
        </w:rPr>
        <w:t xml:space="preserve"> Начальная цена 73 780 руб. (</w:t>
      </w:r>
      <w:proofErr w:type="spellStart"/>
      <w:r>
        <w:rPr>
          <w:sz w:val="20"/>
          <w:szCs w:val="20"/>
        </w:rPr>
        <w:t>Гузов</w:t>
      </w:r>
      <w:proofErr w:type="spellEnd"/>
      <w:r>
        <w:rPr>
          <w:sz w:val="20"/>
          <w:szCs w:val="20"/>
        </w:rPr>
        <w:t xml:space="preserve"> И.И.,</w:t>
      </w:r>
      <w:r w:rsidRPr="008C20BD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запрещения регистрации) (3</w:t>
      </w:r>
      <w:r w:rsidRPr="008C20BD">
        <w:rPr>
          <w:sz w:val="20"/>
          <w:szCs w:val="20"/>
        </w:rPr>
        <w:t>52</w:t>
      </w:r>
      <w:r>
        <w:rPr>
          <w:sz w:val="20"/>
          <w:szCs w:val="20"/>
        </w:rPr>
        <w:t>) (повторные)</w:t>
      </w:r>
    </w:p>
    <w:p w14:paraId="7BEA98AA" w14:textId="7D5BCCE5" w:rsidR="00601098" w:rsidRPr="001B3A4C" w:rsidRDefault="00601098" w:rsidP="006010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0B5AA2">
        <w:rPr>
          <w:b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>Жилое помещение (квартира), кадастровый № 22:64:010101:1926, пло</w:t>
      </w:r>
      <w:r>
        <w:rPr>
          <w:sz w:val="20"/>
          <w:szCs w:val="20"/>
        </w:rPr>
        <w:t>щадь</w:t>
      </w:r>
      <w:r w:rsidRPr="008C20BD">
        <w:rPr>
          <w:sz w:val="20"/>
          <w:szCs w:val="20"/>
        </w:rPr>
        <w:t xml:space="preserve"> 72,40</w:t>
      </w:r>
      <w:r>
        <w:rPr>
          <w:sz w:val="20"/>
          <w:szCs w:val="20"/>
        </w:rPr>
        <w:t xml:space="preserve"> </w:t>
      </w:r>
      <w:proofErr w:type="spellStart"/>
      <w:r w:rsidRPr="008C20BD">
        <w:rPr>
          <w:sz w:val="20"/>
          <w:szCs w:val="20"/>
        </w:rPr>
        <w:t>кв.м</w:t>
      </w:r>
      <w:proofErr w:type="spellEnd"/>
      <w:r w:rsidRPr="008C20BD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8C20BD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8C20BD">
        <w:rPr>
          <w:sz w:val="20"/>
          <w:szCs w:val="20"/>
        </w:rPr>
        <w:t>дрес: А</w:t>
      </w:r>
      <w:r>
        <w:rPr>
          <w:sz w:val="20"/>
          <w:szCs w:val="20"/>
        </w:rPr>
        <w:t>лтайский край</w:t>
      </w:r>
      <w:r w:rsidRPr="008C20BD">
        <w:rPr>
          <w:sz w:val="20"/>
          <w:szCs w:val="20"/>
        </w:rPr>
        <w:t>, г. Белокуриха, ул. Братьев Ждановых, д. 9, кв.</w:t>
      </w:r>
      <w:r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Pr="008C20BD">
        <w:rPr>
          <w:sz w:val="20"/>
          <w:szCs w:val="20"/>
        </w:rPr>
        <w:t>Собственник зарегистрирован по указанному адресу</w:t>
      </w:r>
      <w:r>
        <w:rPr>
          <w:sz w:val="20"/>
          <w:szCs w:val="20"/>
        </w:rPr>
        <w:t>. Начальная цена 6 576 195 руб. (</w:t>
      </w:r>
      <w:proofErr w:type="spellStart"/>
      <w:r>
        <w:rPr>
          <w:sz w:val="20"/>
          <w:szCs w:val="20"/>
        </w:rPr>
        <w:t>Бенгардт</w:t>
      </w:r>
      <w:proofErr w:type="spellEnd"/>
      <w:r>
        <w:rPr>
          <w:sz w:val="20"/>
          <w:szCs w:val="20"/>
        </w:rPr>
        <w:t xml:space="preserve"> Е.Ю., арест, запрещения регистрации) (33) (повторные)</w:t>
      </w:r>
    </w:p>
    <w:p w14:paraId="5680CE35" w14:textId="73EEFCE3" w:rsidR="00F90485" w:rsidRDefault="00F90485" w:rsidP="007330B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7C836A41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C927D4" w:rsidRPr="00155BE2">
        <w:rPr>
          <w:iCs/>
          <w:sz w:val="20"/>
          <w:szCs w:val="20"/>
        </w:rPr>
        <w:t>0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5AC7B2F7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3E7B53">
        <w:rPr>
          <w:b/>
          <w:sz w:val="20"/>
          <w:szCs w:val="20"/>
        </w:rPr>
        <w:t>07</w:t>
      </w:r>
      <w:r w:rsidR="00FA0457">
        <w:rPr>
          <w:b/>
          <w:sz w:val="20"/>
          <w:szCs w:val="20"/>
        </w:rPr>
        <w:t xml:space="preserve"> </w:t>
      </w:r>
      <w:r w:rsidR="003E7B53">
        <w:rPr>
          <w:b/>
          <w:sz w:val="20"/>
          <w:szCs w:val="20"/>
        </w:rPr>
        <w:t>июня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</w:t>
      </w:r>
      <w:r w:rsidRPr="00155BE2">
        <w:rPr>
          <w:sz w:val="20"/>
          <w:szCs w:val="20"/>
        </w:rPr>
        <w:lastRenderedPageBreak/>
        <w:t xml:space="preserve">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39F0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12</cp:revision>
  <cp:lastPrinted>2023-04-17T08:00:00Z</cp:lastPrinted>
  <dcterms:created xsi:type="dcterms:W3CDTF">2024-05-08T03:31:00Z</dcterms:created>
  <dcterms:modified xsi:type="dcterms:W3CDTF">2024-05-16T04:51:00Z</dcterms:modified>
</cp:coreProperties>
</file>